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4A" w:rsidRDefault="00BE18EC" w:rsidP="00BE18EC">
      <w:pPr>
        <w:jc w:val="center"/>
        <w:rPr>
          <w:rFonts w:ascii="黑体" w:eastAsia="黑体" w:hAnsi="黑体"/>
          <w:sz w:val="40"/>
        </w:rPr>
      </w:pPr>
      <w:r w:rsidRPr="00BE18EC">
        <w:rPr>
          <w:rFonts w:ascii="黑体" w:eastAsia="黑体" w:hAnsi="黑体" w:hint="eastAsia"/>
          <w:sz w:val="40"/>
        </w:rPr>
        <w:t>缓考申请</w:t>
      </w:r>
      <w:r w:rsidR="00E948C7">
        <w:rPr>
          <w:rFonts w:ascii="黑体" w:eastAsia="黑体" w:hAnsi="黑体" w:hint="eastAsia"/>
          <w:sz w:val="40"/>
        </w:rPr>
        <w:t>表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920"/>
        <w:gridCol w:w="1629"/>
        <w:gridCol w:w="913"/>
        <w:gridCol w:w="1799"/>
        <w:gridCol w:w="1558"/>
        <w:gridCol w:w="2301"/>
      </w:tblGrid>
      <w:tr w:rsidR="00BE18EC" w:rsidRPr="00BE18EC" w:rsidTr="00BE18EC">
        <w:trPr>
          <w:trHeight w:val="5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EC" w:rsidRPr="00BE18EC" w:rsidRDefault="00BE18EC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EC" w:rsidRPr="00BE18EC" w:rsidRDefault="00BE18EC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EC" w:rsidRPr="00BE18EC" w:rsidRDefault="00BE18EC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EC" w:rsidRPr="00BE18EC" w:rsidRDefault="00BE18EC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E18EC" w:rsidRPr="00BE18EC" w:rsidTr="004B5B27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8EC" w:rsidRPr="00BE18EC" w:rsidRDefault="00BE18EC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8EC" w:rsidRPr="00BE18EC" w:rsidRDefault="00BE18EC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EC" w:rsidRPr="00BE18EC" w:rsidRDefault="00BE18EC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EC" w:rsidRPr="00BE18EC" w:rsidRDefault="00BE18EC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EC" w:rsidRPr="00BE18EC" w:rsidRDefault="00BE18EC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代办人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EC" w:rsidRPr="00BE18EC" w:rsidRDefault="00BE18EC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5B27" w:rsidRPr="00BE18EC" w:rsidTr="004B5B27">
        <w:trPr>
          <w:trHeight w:val="54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27" w:rsidRPr="00BE18EC" w:rsidRDefault="004B5B27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缓</w:t>
            </w: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考</w:t>
            </w: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课</w:t>
            </w: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程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27" w:rsidRPr="00BE18EC" w:rsidRDefault="004B5B27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课程代码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27" w:rsidRPr="00BE18EC" w:rsidRDefault="004B5B27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27" w:rsidRPr="00BE18EC" w:rsidRDefault="004B5B27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任课教师签字</w:t>
            </w:r>
          </w:p>
        </w:tc>
      </w:tr>
      <w:tr w:rsidR="004B5B27" w:rsidRPr="00BE18EC" w:rsidTr="004B5B27">
        <w:trPr>
          <w:trHeight w:val="54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B27" w:rsidRPr="00BE18EC" w:rsidRDefault="004B5B27" w:rsidP="00BE1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27" w:rsidRPr="00BE18EC" w:rsidRDefault="004B5B27" w:rsidP="00BE1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B5B27" w:rsidRPr="00BE18EC" w:rsidRDefault="004B5B27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27" w:rsidRPr="00BE18EC" w:rsidRDefault="004B5B27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27" w:rsidRPr="00BE18EC" w:rsidRDefault="004B5B27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5B27" w:rsidRPr="00BE18EC" w:rsidTr="004B5B27">
        <w:trPr>
          <w:trHeight w:val="54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B27" w:rsidRPr="00BE18EC" w:rsidRDefault="004B5B27" w:rsidP="00BE1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B27" w:rsidRPr="00BE18EC" w:rsidRDefault="004B5B27" w:rsidP="00BE1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B5B27" w:rsidRPr="00BE18EC" w:rsidRDefault="004B5B27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B27" w:rsidRPr="00BE18EC" w:rsidRDefault="004B5B27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B27" w:rsidRPr="00BE18EC" w:rsidRDefault="004B5B27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5B27" w:rsidRPr="00BE18EC" w:rsidTr="004B5B27">
        <w:trPr>
          <w:trHeight w:val="54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B27" w:rsidRPr="00BE18EC" w:rsidRDefault="004B5B27" w:rsidP="00BE1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B27" w:rsidRPr="00BE18EC" w:rsidRDefault="004B5B27" w:rsidP="00BE1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B5B27" w:rsidRPr="00BE18EC" w:rsidRDefault="004B5B27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B27" w:rsidRPr="00BE18EC" w:rsidRDefault="004B5B27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B27" w:rsidRPr="00BE18EC" w:rsidRDefault="004B5B27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5B27" w:rsidRPr="00BE18EC" w:rsidTr="004B5B27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B27" w:rsidRPr="00BE18EC" w:rsidRDefault="004B5B27" w:rsidP="00BE1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B27" w:rsidRPr="00BE18EC" w:rsidRDefault="004B5B27" w:rsidP="00BE1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B27" w:rsidRPr="00BE18EC" w:rsidRDefault="004B5B27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B27" w:rsidRPr="00BE18EC" w:rsidRDefault="004B5B27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5B27" w:rsidRPr="00BE18EC" w:rsidTr="004B5B27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B27" w:rsidRPr="00BE18EC" w:rsidRDefault="004B5B27" w:rsidP="00BE1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B27" w:rsidRPr="00BE18EC" w:rsidRDefault="004B5B27" w:rsidP="00BE1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B27" w:rsidRPr="00BE18EC" w:rsidRDefault="004B5B27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B27" w:rsidRPr="00BE18EC" w:rsidRDefault="004B5B27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8EC" w:rsidRPr="00BE18EC" w:rsidTr="00BE18EC">
        <w:trPr>
          <w:trHeight w:val="552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EC" w:rsidRPr="00BE18EC" w:rsidRDefault="00BE18EC" w:rsidP="00BE18EC">
            <w:pPr>
              <w:widowControl/>
              <w:spacing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缓</w:t>
            </w: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考 </w:t>
            </w: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理 </w:t>
            </w: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由 </w:t>
            </w:r>
          </w:p>
        </w:tc>
        <w:tc>
          <w:tcPr>
            <w:tcW w:w="8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EC" w:rsidRPr="00BE18EC" w:rsidRDefault="00BE18EC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8EC" w:rsidRPr="00BE18EC" w:rsidTr="00BE18EC">
        <w:trPr>
          <w:trHeight w:val="54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EC" w:rsidRPr="00BE18EC" w:rsidRDefault="00BE18EC" w:rsidP="00BE1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18EC" w:rsidRPr="00BE18EC" w:rsidRDefault="00BE18EC" w:rsidP="00BE1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8EC" w:rsidRPr="00BE18EC" w:rsidTr="00BE18EC">
        <w:trPr>
          <w:trHeight w:val="93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EC" w:rsidRPr="00BE18EC" w:rsidRDefault="00BE18EC" w:rsidP="00BE1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18EC" w:rsidRPr="00BE18EC" w:rsidRDefault="00BE18EC" w:rsidP="00BE1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18EC" w:rsidRPr="00BE18EC" w:rsidTr="00BE18EC">
        <w:trPr>
          <w:trHeight w:val="4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8EC" w:rsidRPr="00BE18EC" w:rsidRDefault="00BE18EC" w:rsidP="00BE1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EC" w:rsidRPr="00BE18EC" w:rsidRDefault="00BE18EC" w:rsidP="00BE18EC">
            <w:pPr>
              <w:widowControl/>
              <w:ind w:firstLineChars="1290" w:firstLine="30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学生签字：                年     月    日</w:t>
            </w:r>
          </w:p>
        </w:tc>
      </w:tr>
      <w:tr w:rsidR="00BE18EC" w:rsidRPr="00BE18EC" w:rsidTr="00E948C7">
        <w:trPr>
          <w:trHeight w:val="5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EC" w:rsidRPr="00BE18EC" w:rsidRDefault="00BE18EC" w:rsidP="00BE18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EC" w:rsidRPr="00BE18EC" w:rsidRDefault="00BE18EC" w:rsidP="00BE18EC">
            <w:pPr>
              <w:widowControl/>
              <w:ind w:firstLineChars="1290" w:firstLine="309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辅导员签字：              年     月    日</w:t>
            </w:r>
          </w:p>
        </w:tc>
      </w:tr>
      <w:tr w:rsidR="00E948C7" w:rsidRPr="00BE18EC" w:rsidTr="00E948C7">
        <w:trPr>
          <w:trHeight w:val="14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948C7" w:rsidRPr="00BE18EC" w:rsidRDefault="00E948C7" w:rsidP="00E948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教学科</w:t>
            </w: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C7" w:rsidRPr="00BE18EC" w:rsidRDefault="00E948C7" w:rsidP="00E948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</w:t>
            </w:r>
          </w:p>
        </w:tc>
      </w:tr>
      <w:tr w:rsidR="00E948C7" w:rsidRPr="00BE18EC" w:rsidTr="00E948C7">
        <w:trPr>
          <w:trHeight w:val="48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948C7" w:rsidRPr="00BE18EC" w:rsidRDefault="00E948C7" w:rsidP="00E948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C7" w:rsidRDefault="00E948C7" w:rsidP="00E948C7">
            <w:pPr>
              <w:widowControl/>
              <w:ind w:firstLineChars="1300" w:firstLine="3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教学科签字：              年     月    日</w:t>
            </w:r>
          </w:p>
        </w:tc>
      </w:tr>
      <w:tr w:rsidR="00E948C7" w:rsidRPr="00BE18EC" w:rsidTr="00E948C7">
        <w:trPr>
          <w:cantSplit/>
          <w:trHeight w:hRule="exact" w:val="113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948C7" w:rsidRPr="00BE18EC" w:rsidRDefault="00600DC1" w:rsidP="00BE18EC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  <w:r w:rsidR="00E948C7"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C7" w:rsidRPr="00BE18EC" w:rsidRDefault="00E948C7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948C7" w:rsidRPr="00BE18EC" w:rsidRDefault="00E948C7" w:rsidP="00BE18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948C7" w:rsidRPr="00BE18EC" w:rsidRDefault="00E948C7" w:rsidP="00BE18EC">
            <w:pPr>
              <w:widowControl/>
              <w:ind w:firstLineChars="1290" w:firstLine="3096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48C7" w:rsidRPr="00BE18EC" w:rsidTr="00D907B7">
        <w:trPr>
          <w:cantSplit/>
          <w:trHeight w:val="822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48C7" w:rsidRPr="00BE18EC" w:rsidRDefault="00E948C7" w:rsidP="00BE18EC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C7" w:rsidRPr="00BE18EC" w:rsidRDefault="00E948C7" w:rsidP="00E948C7">
            <w:pPr>
              <w:widowControl/>
              <w:ind w:firstLineChars="1300" w:firstLine="3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教学院长签字：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  <w:r w:rsidRPr="00BE18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4B5B27" w:rsidRPr="007915C4" w:rsidRDefault="004B5B27" w:rsidP="004B5B27">
      <w:pPr>
        <w:rPr>
          <w:rFonts w:asciiTheme="minorEastAsia" w:hAnsiTheme="minorEastAsia"/>
        </w:rPr>
      </w:pPr>
      <w:r w:rsidRPr="007915C4">
        <w:rPr>
          <w:rFonts w:asciiTheme="minorEastAsia" w:hAnsiTheme="minorEastAsia" w:hint="eastAsia"/>
        </w:rPr>
        <w:t>备注：1. 缓考</w:t>
      </w:r>
      <w:r w:rsidR="00E948C7" w:rsidRPr="007915C4">
        <w:rPr>
          <w:rFonts w:asciiTheme="minorEastAsia" w:hAnsiTheme="minorEastAsia" w:hint="eastAsia"/>
        </w:rPr>
        <w:t>申请表</w:t>
      </w:r>
      <w:r w:rsidRPr="007915C4">
        <w:rPr>
          <w:rFonts w:asciiTheme="minorEastAsia" w:hAnsiTheme="minorEastAsia" w:hint="eastAsia"/>
        </w:rPr>
        <w:t>最迟于考试前一个工作日办理；</w:t>
      </w:r>
    </w:p>
    <w:p w:rsidR="004B5B27" w:rsidRPr="007915C4" w:rsidRDefault="004B5B27" w:rsidP="007915C4">
      <w:pPr>
        <w:ind w:leftChars="7" w:left="672" w:hangingChars="313" w:hanging="657"/>
        <w:rPr>
          <w:rFonts w:asciiTheme="minorEastAsia" w:hAnsiTheme="minorEastAsia"/>
        </w:rPr>
      </w:pPr>
      <w:r w:rsidRPr="007915C4">
        <w:rPr>
          <w:rFonts w:asciiTheme="minorEastAsia" w:hAnsiTheme="minorEastAsia" w:hint="eastAsia"/>
        </w:rPr>
        <w:t xml:space="preserve">      2. 缓考理由须附有关证明,因病须附</w:t>
      </w:r>
      <w:r w:rsidR="00107ECC">
        <w:rPr>
          <w:rFonts w:asciiTheme="minorEastAsia" w:hAnsiTheme="minorEastAsia" w:hint="eastAsia"/>
        </w:rPr>
        <w:t>医院</w:t>
      </w:r>
      <w:r w:rsidRPr="007915C4">
        <w:rPr>
          <w:rFonts w:asciiTheme="minorEastAsia" w:hAnsiTheme="minorEastAsia" w:hint="eastAsia"/>
        </w:rPr>
        <w:t>诊断证明书；</w:t>
      </w:r>
    </w:p>
    <w:p w:rsidR="00BE18EC" w:rsidRPr="00BE18EC" w:rsidRDefault="004B5B27" w:rsidP="007915C4">
      <w:pPr>
        <w:ind w:leftChars="6" w:left="685" w:hangingChars="320" w:hanging="672"/>
        <w:rPr>
          <w:rFonts w:ascii="黑体" w:eastAsia="黑体" w:hAnsi="黑体"/>
          <w:sz w:val="40"/>
        </w:rPr>
      </w:pPr>
      <w:r w:rsidRPr="007915C4">
        <w:rPr>
          <w:rFonts w:asciiTheme="minorEastAsia" w:hAnsiTheme="minorEastAsia" w:hint="eastAsia"/>
        </w:rPr>
        <w:t xml:space="preserve">      3. 此表审批后,</w:t>
      </w:r>
      <w:r w:rsidR="00E948C7" w:rsidRPr="007915C4">
        <w:rPr>
          <w:rFonts w:asciiTheme="minorEastAsia" w:hAnsiTheme="minorEastAsia" w:hint="eastAsia"/>
        </w:rPr>
        <w:t xml:space="preserve"> 于考试前</w:t>
      </w:r>
      <w:r w:rsidRPr="007915C4">
        <w:rPr>
          <w:rFonts w:asciiTheme="minorEastAsia" w:hAnsiTheme="minorEastAsia" w:hint="eastAsia"/>
        </w:rPr>
        <w:t>交学院</w:t>
      </w:r>
      <w:r w:rsidR="00E948C7" w:rsidRPr="007915C4">
        <w:rPr>
          <w:rFonts w:asciiTheme="minorEastAsia" w:hAnsiTheme="minorEastAsia" w:hint="eastAsia"/>
        </w:rPr>
        <w:t>教学科备案。</w:t>
      </w:r>
      <w:r w:rsidRPr="004B5B27">
        <w:rPr>
          <w:rFonts w:ascii="黑体" w:eastAsia="黑体" w:hAnsi="黑体" w:hint="eastAsia"/>
        </w:rPr>
        <w:t xml:space="preserve">  </w:t>
      </w:r>
      <w:bookmarkStart w:id="0" w:name="_GoBack"/>
      <w:bookmarkEnd w:id="0"/>
      <w:r w:rsidRPr="004B5B27">
        <w:rPr>
          <w:rFonts w:ascii="黑体" w:eastAsia="黑体" w:hAnsi="黑体" w:hint="eastAsia"/>
          <w:sz w:val="40"/>
        </w:rPr>
        <w:tab/>
      </w:r>
      <w:r w:rsidRPr="004B5B27">
        <w:rPr>
          <w:rFonts w:ascii="黑体" w:eastAsia="黑体" w:hAnsi="黑体" w:hint="eastAsia"/>
          <w:sz w:val="40"/>
        </w:rPr>
        <w:tab/>
      </w:r>
      <w:r w:rsidRPr="004B5B27">
        <w:rPr>
          <w:rFonts w:ascii="黑体" w:eastAsia="黑体" w:hAnsi="黑体" w:hint="eastAsia"/>
          <w:sz w:val="40"/>
        </w:rPr>
        <w:tab/>
      </w:r>
      <w:r w:rsidRPr="004B5B27">
        <w:rPr>
          <w:rFonts w:ascii="黑体" w:eastAsia="黑体" w:hAnsi="黑体" w:hint="eastAsia"/>
          <w:sz w:val="40"/>
        </w:rPr>
        <w:tab/>
      </w:r>
      <w:r w:rsidRPr="004B5B27">
        <w:rPr>
          <w:rFonts w:ascii="黑体" w:eastAsia="黑体" w:hAnsi="黑体" w:hint="eastAsia"/>
          <w:sz w:val="40"/>
        </w:rPr>
        <w:tab/>
      </w:r>
      <w:r w:rsidRPr="004B5B27">
        <w:rPr>
          <w:rFonts w:ascii="黑体" w:eastAsia="黑体" w:hAnsi="黑体" w:hint="eastAsia"/>
          <w:sz w:val="40"/>
        </w:rPr>
        <w:tab/>
      </w:r>
      <w:r w:rsidRPr="004B5B27">
        <w:rPr>
          <w:rFonts w:ascii="黑体" w:eastAsia="黑体" w:hAnsi="黑体" w:hint="eastAsia"/>
          <w:sz w:val="40"/>
        </w:rPr>
        <w:tab/>
      </w:r>
    </w:p>
    <w:sectPr w:rsidR="00BE18EC" w:rsidRPr="00BE18EC" w:rsidSect="00E948C7">
      <w:pgSz w:w="11906" w:h="16838"/>
      <w:pgMar w:top="1276" w:right="1800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1D"/>
    <w:rsid w:val="00107ECC"/>
    <w:rsid w:val="004B5B27"/>
    <w:rsid w:val="00600DC1"/>
    <w:rsid w:val="007915C4"/>
    <w:rsid w:val="008D734A"/>
    <w:rsid w:val="00BE18EC"/>
    <w:rsid w:val="00CD391D"/>
    <w:rsid w:val="00D907B7"/>
    <w:rsid w:val="00E9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HKD-YG</dc:creator>
  <cp:keywords/>
  <dc:description/>
  <cp:lastModifiedBy>HKD-YG</cp:lastModifiedBy>
  <cp:revision>7</cp:revision>
  <dcterms:created xsi:type="dcterms:W3CDTF">2023-04-17T02:48:00Z</dcterms:created>
  <dcterms:modified xsi:type="dcterms:W3CDTF">2023-04-17T03:11:00Z</dcterms:modified>
</cp:coreProperties>
</file>